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106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61"/>
        <w:gridCol w:w="2077"/>
        <w:gridCol w:w="68"/>
        <w:gridCol w:w="77"/>
        <w:gridCol w:w="1235"/>
        <w:gridCol w:w="337"/>
        <w:gridCol w:w="18"/>
        <w:gridCol w:w="270"/>
        <w:gridCol w:w="576"/>
        <w:gridCol w:w="1934"/>
        <w:gridCol w:w="269"/>
        <w:gridCol w:w="2251"/>
      </w:tblGrid>
      <w:tr w:rsidR="00862859" w14:paraId="0FB92342" w14:textId="77777777" w:rsidTr="00FF4A57">
        <w:trPr>
          <w:trHeight w:val="329"/>
        </w:trPr>
        <w:tc>
          <w:tcPr>
            <w:tcW w:w="36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572D6D" w14:textId="7113E416" w:rsidR="00862859" w:rsidRPr="00862859" w:rsidRDefault="00862859" w:rsidP="00FF4A57">
            <w:r>
              <w:rPr>
                <w:noProof/>
                <w:lang w:eastAsia="nl-BE"/>
              </w:rPr>
              <w:drawing>
                <wp:inline distT="0" distB="0" distL="0" distR="0" wp14:anchorId="00A98C7C" wp14:editId="7D8114A6">
                  <wp:extent cx="2206573" cy="1208598"/>
                  <wp:effectExtent l="0" t="0" r="3810" b="0"/>
                  <wp:docPr id="14" name="Afbeelding 14" descr="C:\Users\pdbondt\AppData\Local\Temp\logo_PETzovl_FINAL_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bondt\AppData\Local\Temp\logo_PETzovl_FINAL_k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52" cy="120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1" w14:textId="11DE3980" w:rsidR="00862859" w:rsidRPr="00C227DC" w:rsidRDefault="00862859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AANVRAAGFORMULIER PET</w:t>
            </w:r>
          </w:p>
        </w:tc>
      </w:tr>
      <w:tr w:rsidR="00C227DC" w14:paraId="0FB92345" w14:textId="77777777" w:rsidTr="00FF4A57">
        <w:trPr>
          <w:trHeight w:val="372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3" w14:textId="77777777" w:rsidR="00C227DC" w:rsidRDefault="00C227DC" w:rsidP="00FF4A57"/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4" w14:textId="0E7C007F" w:rsidR="00C227DC" w:rsidRPr="00C227DC" w:rsidRDefault="00C227DC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PET Centrum Zuidoost-Vlaanderen</w:t>
            </w:r>
          </w:p>
        </w:tc>
      </w:tr>
      <w:tr w:rsidR="00F47F52" w14:paraId="0FB9234B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9" w14:textId="77777777" w:rsidR="00F47F52" w:rsidRDefault="00F47F52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4CAA3" w14:textId="399BBED8" w:rsidR="00F47F52" w:rsidRPr="00DB3B1B" w:rsidRDefault="00F47F52" w:rsidP="00FF4A57">
            <w:pPr>
              <w:jc w:val="right"/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80CFC" w14:textId="19388176" w:rsidR="00F47F52" w:rsidRPr="00DB3B1B" w:rsidRDefault="000F2B8E" w:rsidP="00FF4A57">
            <w:pPr>
              <w:rPr>
                <w:sz w:val="20"/>
              </w:rPr>
            </w:pPr>
            <w:r>
              <w:rPr>
                <w:sz w:val="20"/>
              </w:rPr>
              <w:t>associatie tussen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A" w14:textId="5ADB3ACA" w:rsidR="00F47F52" w:rsidRPr="00DB3B1B" w:rsidRDefault="00F47F52" w:rsidP="00FF4A57">
            <w:pPr>
              <w:rPr>
                <w:sz w:val="20"/>
              </w:rPr>
            </w:pPr>
          </w:p>
        </w:tc>
      </w:tr>
      <w:tr w:rsidR="00C227DC" w:rsidRPr="00F87028" w14:paraId="0FB9234E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C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52D71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A7392" w14:textId="27CB5200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ASZ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D" w14:textId="7B1D9AF2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053/76 49 87</w:t>
            </w:r>
          </w:p>
        </w:tc>
      </w:tr>
      <w:tr w:rsidR="00C227DC" w:rsidRPr="00F87028" w14:paraId="11B46A03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203234E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53644C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90E4" w14:textId="5F523FBE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Sint-Bl</w:t>
            </w:r>
            <w:r w:rsidR="000F2B8E" w:rsidRPr="000F2B8E">
              <w:rPr>
                <w:b/>
                <w:sz w:val="20"/>
              </w:rPr>
              <w:t>asius</w:t>
            </w:r>
            <w:r w:rsidRPr="000F2B8E">
              <w:rPr>
                <w:b/>
                <w:sz w:val="20"/>
              </w:rPr>
              <w:t xml:space="preserve"> Dendermonde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D6E0B4D" w14:textId="03BDD41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052/25 26 60</w:t>
            </w:r>
          </w:p>
        </w:tc>
      </w:tr>
      <w:tr w:rsidR="00C227DC" w:rsidRPr="00F87028" w14:paraId="4864B990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153A1D2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23F84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84501" w14:textId="2D30E86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OLVZ</w:t>
            </w:r>
            <w:r w:rsidR="00C227DC" w:rsidRPr="000F2B8E">
              <w:rPr>
                <w:b/>
                <w:sz w:val="20"/>
              </w:rPr>
              <w:t xml:space="preserve">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1073DFFD" w14:textId="1F2DE43A" w:rsidR="00C227DC" w:rsidRPr="00F4439D" w:rsidRDefault="006D6F74" w:rsidP="00FF4A57">
            <w:pPr>
              <w:rPr>
                <w:sz w:val="20"/>
              </w:rPr>
            </w:pPr>
            <w:r>
              <w:rPr>
                <w:sz w:val="20"/>
              </w:rPr>
              <w:t>Tel 053/72 79 79</w:t>
            </w:r>
          </w:p>
        </w:tc>
      </w:tr>
      <w:tr w:rsidR="00C227DC" w:rsidRPr="00F87028" w14:paraId="2F76258A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470F5" w14:textId="23E98608" w:rsidR="00427EFE" w:rsidRPr="00427EFE" w:rsidRDefault="00C227DC" w:rsidP="00FF4A57">
            <w:pPr>
              <w:jc w:val="center"/>
              <w:rPr>
                <w:sz w:val="20"/>
              </w:rPr>
            </w:pPr>
            <w:r w:rsidRPr="00EC4B32">
              <w:rPr>
                <w:sz w:val="20"/>
              </w:rPr>
              <w:t>Moorselbaan 164, 9300 Aalst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B1F5D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BCEDB" w14:textId="720A9E4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 xml:space="preserve">AZ </w:t>
            </w:r>
            <w:proofErr w:type="spellStart"/>
            <w:r w:rsidRPr="000F2B8E">
              <w:rPr>
                <w:b/>
                <w:sz w:val="20"/>
              </w:rPr>
              <w:t>Glorieux</w:t>
            </w:r>
            <w:proofErr w:type="spellEnd"/>
            <w:r w:rsidR="00C227DC" w:rsidRPr="000F2B8E">
              <w:rPr>
                <w:b/>
                <w:sz w:val="20"/>
              </w:rPr>
              <w:t xml:space="preserve"> Ronse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87E46FD" w14:textId="288648A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055/23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83</w:t>
            </w:r>
          </w:p>
        </w:tc>
      </w:tr>
      <w:tr w:rsidR="00C227DC" w:rsidRPr="003D2314" w14:paraId="0FB92350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E53F" w14:textId="77777777" w:rsidR="00CF0EF8" w:rsidRDefault="00C5687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lang w:val="en-US"/>
              </w:rPr>
              <w:t>Tel</w:t>
            </w:r>
            <w:r w:rsidR="00C227DC" w:rsidRPr="00427EFE">
              <w:rPr>
                <w:sz w:val="20"/>
                <w:lang w:val="en-US"/>
              </w:rPr>
              <w:t xml:space="preserve"> 053/72 79 79</w:t>
            </w:r>
            <w:r w:rsidRPr="00427EFE">
              <w:rPr>
                <w:sz w:val="20"/>
                <w:lang w:val="en-US"/>
              </w:rPr>
              <w:t xml:space="preserve"> </w:t>
            </w:r>
          </w:p>
          <w:p w14:paraId="50C7ACCF" w14:textId="0BC678FB" w:rsidR="00C227DC" w:rsidRDefault="00C5687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lang w:val="en-US"/>
              </w:rPr>
              <w:t>Fax 053/72 40 89</w:t>
            </w:r>
          </w:p>
          <w:p w14:paraId="327F9E85" w14:textId="7BA2C4B5" w:rsidR="00427EFE" w:rsidRPr="00427EFE" w:rsidRDefault="006D6F74" w:rsidP="006D6F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nucleaire.aalst@olvz-aalst.be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6809" w14:textId="77777777" w:rsidR="00C227DC" w:rsidRPr="00427EFE" w:rsidRDefault="00C227DC" w:rsidP="00FF4A5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315EF" w14:textId="77777777" w:rsidR="00C227DC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Oudenaarde</w:t>
            </w:r>
          </w:p>
          <w:p w14:paraId="48BFA05B" w14:textId="510D28F9" w:rsidR="00427EFE" w:rsidRPr="000F2B8E" w:rsidRDefault="00427EF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Sint-Elisabeth Zottegem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CA5780B" w14:textId="77777777" w:rsidR="00C227DC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055/33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41</w:t>
            </w:r>
          </w:p>
          <w:p w14:paraId="62FB0224" w14:textId="77777777" w:rsidR="00427EFE" w:rsidRDefault="00427EFE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C227DC">
              <w:rPr>
                <w:sz w:val="20"/>
              </w:rPr>
              <w:t>09/364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66</w:t>
            </w:r>
          </w:p>
          <w:p w14:paraId="0FB9234F" w14:textId="4368B885" w:rsidR="00427EFE" w:rsidRPr="00F47F52" w:rsidRDefault="00427EFE" w:rsidP="00FF4A57">
            <w:pPr>
              <w:rPr>
                <w:sz w:val="20"/>
              </w:rPr>
            </w:pPr>
          </w:p>
        </w:tc>
      </w:tr>
      <w:tr w:rsidR="008A465E" w:rsidRPr="00F87028" w14:paraId="047819A2" w14:textId="77777777" w:rsidTr="003A768A">
        <w:trPr>
          <w:trHeight w:val="238"/>
        </w:trPr>
        <w:tc>
          <w:tcPr>
            <w:tcW w:w="10689" w:type="dxa"/>
            <w:gridSpan w:val="13"/>
            <w:tcBorders>
              <w:top w:val="nil"/>
              <w:left w:val="nil"/>
              <w:bottom w:val="single" w:sz="4" w:space="0" w:color="8DCCBF"/>
              <w:right w:val="nil"/>
            </w:tcBorders>
          </w:tcPr>
          <w:p w14:paraId="4EAAAB3D" w14:textId="643638E9" w:rsidR="008A465E" w:rsidRPr="008A465E" w:rsidRDefault="008A465E" w:rsidP="00FF4A57">
            <w:pPr>
              <w:rPr>
                <w:b/>
                <w:color w:val="8DCCBF"/>
                <w:sz w:val="24"/>
                <w:szCs w:val="20"/>
              </w:rPr>
            </w:pPr>
            <w:r w:rsidRPr="006D6F74">
              <w:rPr>
                <w:b/>
                <w:caps/>
                <w:color w:val="8DCCBF"/>
                <w:sz w:val="24"/>
                <w:szCs w:val="20"/>
              </w:rPr>
              <w:t>Gelieve de aanvraag volledig in te vullen</w:t>
            </w:r>
            <w:r w:rsidR="00B63FD1">
              <w:rPr>
                <w:b/>
                <w:color w:val="8DCCBF"/>
                <w:sz w:val="24"/>
                <w:szCs w:val="20"/>
              </w:rPr>
              <w:t xml:space="preserve">                      </w:t>
            </w:r>
            <w:r w:rsidR="00D45FD5">
              <w:rPr>
                <w:b/>
                <w:color w:val="8DCCBF"/>
                <w:sz w:val="24"/>
                <w:szCs w:val="20"/>
              </w:rPr>
              <w:t xml:space="preserve"> </w:t>
            </w:r>
            <w:r w:rsidR="00B63FD1">
              <w:rPr>
                <w:b/>
                <w:color w:val="8DCCBF"/>
                <w:sz w:val="24"/>
                <w:szCs w:val="20"/>
              </w:rPr>
              <w:t>Datum van afspraak:……………………………</w:t>
            </w:r>
            <w:r w:rsidR="00D45FD5">
              <w:rPr>
                <w:b/>
                <w:color w:val="8DCCBF"/>
                <w:sz w:val="24"/>
                <w:szCs w:val="20"/>
              </w:rPr>
              <w:t>.</w:t>
            </w:r>
            <w:r w:rsidR="006D6F74">
              <w:rPr>
                <w:b/>
                <w:color w:val="8DCCBF"/>
                <w:sz w:val="24"/>
                <w:szCs w:val="20"/>
              </w:rPr>
              <w:t>………</w:t>
            </w:r>
          </w:p>
        </w:tc>
      </w:tr>
      <w:tr w:rsidR="00C227DC" w:rsidRPr="003D2314" w14:paraId="0FB92359" w14:textId="77777777" w:rsidTr="00FF4A57">
        <w:trPr>
          <w:trHeight w:val="1242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1" w14:textId="77777777" w:rsidR="00C227DC" w:rsidRPr="00A7197D" w:rsidRDefault="00C227DC" w:rsidP="00FF4A57">
            <w:pPr>
              <w:rPr>
                <w:b/>
              </w:rPr>
            </w:pPr>
            <w:r w:rsidRPr="00A7197D">
              <w:rPr>
                <w:b/>
              </w:rPr>
              <w:t>Aanvragende geneesheer</w:t>
            </w:r>
          </w:p>
          <w:p w14:paraId="0FB92356" w14:textId="70517B49" w:rsidR="00C227DC" w:rsidRPr="00A7197D" w:rsidRDefault="00C227DC" w:rsidP="00FF4A57">
            <w:pPr>
              <w:rPr>
                <w:sz w:val="20"/>
              </w:rPr>
            </w:pPr>
            <w:r w:rsidRPr="00A7197D">
              <w:rPr>
                <w:sz w:val="20"/>
              </w:rPr>
              <w:t>(stempel, datum, handtekening)</w:t>
            </w:r>
          </w:p>
          <w:p w14:paraId="58CAFC1D" w14:textId="6612FDF6" w:rsidR="00C227DC" w:rsidRDefault="00C227DC" w:rsidP="00FF4A57">
            <w:pPr>
              <w:rPr>
                <w:sz w:val="20"/>
              </w:rPr>
            </w:pPr>
          </w:p>
          <w:p w14:paraId="7E36C8A3" w14:textId="2BB2F88A" w:rsidR="00D14BCA" w:rsidRDefault="00D14BCA" w:rsidP="00FF4A57">
            <w:pPr>
              <w:rPr>
                <w:sz w:val="20"/>
              </w:rPr>
            </w:pPr>
          </w:p>
          <w:p w14:paraId="16BC08D5" w14:textId="73B4287F" w:rsidR="00D14BCA" w:rsidRDefault="00D14BCA" w:rsidP="00FF4A57">
            <w:pPr>
              <w:rPr>
                <w:sz w:val="20"/>
              </w:rPr>
            </w:pPr>
          </w:p>
          <w:p w14:paraId="1D7030C4" w14:textId="77777777" w:rsidR="00B15683" w:rsidRDefault="00B15683" w:rsidP="00FF4A57">
            <w:pPr>
              <w:rPr>
                <w:sz w:val="20"/>
              </w:rPr>
            </w:pPr>
          </w:p>
          <w:p w14:paraId="0FB92357" w14:textId="77777777" w:rsidR="00D14BCA" w:rsidRPr="00A7197D" w:rsidRDefault="00D14BCA" w:rsidP="00FF4A57">
            <w:pPr>
              <w:rPr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8" w14:textId="77777777" w:rsidR="00C227DC" w:rsidRPr="00A7197D" w:rsidRDefault="00C227DC" w:rsidP="00FF4A57">
            <w:pPr>
              <w:rPr>
                <w:b/>
                <w:sz w:val="20"/>
              </w:rPr>
            </w:pPr>
            <w:r w:rsidRPr="00A7197D">
              <w:rPr>
                <w:b/>
              </w:rPr>
              <w:t>Patiëntgegevens</w:t>
            </w:r>
          </w:p>
        </w:tc>
      </w:tr>
      <w:tr w:rsidR="009810A5" w:rsidRPr="003D2314" w14:paraId="0FB92364" w14:textId="77777777" w:rsidTr="003A768A">
        <w:trPr>
          <w:trHeight w:val="1167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2AB692C7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Klinische inlichtingen</w:t>
            </w:r>
          </w:p>
          <w:p w14:paraId="3929A5E0" w14:textId="77777777" w:rsidR="009810A5" w:rsidRDefault="009810A5" w:rsidP="009810A5">
            <w:pPr>
              <w:rPr>
                <w:b/>
                <w:sz w:val="20"/>
              </w:rPr>
            </w:pPr>
          </w:p>
          <w:p w14:paraId="749E5E43" w14:textId="0AD28135" w:rsidR="009810A5" w:rsidRDefault="009810A5" w:rsidP="009810A5">
            <w:pPr>
              <w:rPr>
                <w:b/>
                <w:sz w:val="20"/>
              </w:rPr>
            </w:pPr>
          </w:p>
          <w:p w14:paraId="0FB9235E" w14:textId="424E00B5" w:rsidR="009810A5" w:rsidRPr="003A768A" w:rsidRDefault="009810A5" w:rsidP="009810A5">
            <w:pPr>
              <w:rPr>
                <w:b/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4C49E7D4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Diagnostische vraagstelling</w:t>
            </w:r>
          </w:p>
          <w:p w14:paraId="4A4F7F70" w14:textId="77777777" w:rsidR="009810A5" w:rsidRDefault="009810A5" w:rsidP="009810A5">
            <w:pPr>
              <w:rPr>
                <w:sz w:val="20"/>
              </w:rPr>
            </w:pPr>
          </w:p>
          <w:p w14:paraId="66D8DA34" w14:textId="77777777" w:rsidR="009810A5" w:rsidRDefault="009810A5" w:rsidP="009810A5">
            <w:pPr>
              <w:rPr>
                <w:sz w:val="20"/>
              </w:rPr>
            </w:pPr>
          </w:p>
          <w:p w14:paraId="067F78B2" w14:textId="0619619D" w:rsidR="009810A5" w:rsidRDefault="009810A5" w:rsidP="009810A5">
            <w:pPr>
              <w:rPr>
                <w:sz w:val="20"/>
              </w:rPr>
            </w:pPr>
          </w:p>
          <w:p w14:paraId="0FB92363" w14:textId="457E086E" w:rsidR="009810A5" w:rsidRPr="003A768A" w:rsidRDefault="009810A5" w:rsidP="009810A5">
            <w:pPr>
              <w:rPr>
                <w:b/>
                <w:sz w:val="20"/>
              </w:rPr>
            </w:pPr>
          </w:p>
        </w:tc>
      </w:tr>
      <w:tr w:rsidR="009810A5" w:rsidRPr="003D2314" w14:paraId="600EC9C2" w14:textId="77777777" w:rsidTr="009810A5">
        <w:trPr>
          <w:trHeight w:val="28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1DEEC750" w14:textId="03F70D14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  <w:sz w:val="20"/>
              </w:rPr>
              <w:t xml:space="preserve">Gewicht: </w:t>
            </w:r>
            <w:r w:rsidRPr="00171BD6">
              <w:rPr>
                <w:b/>
                <w:sz w:val="20"/>
              </w:rPr>
              <w:t>…………</w:t>
            </w:r>
            <w:r w:rsidRPr="00A7197D">
              <w:rPr>
                <w:b/>
                <w:sz w:val="20"/>
              </w:rPr>
              <w:t xml:space="preserve"> kg                 Lengte:</w:t>
            </w:r>
            <w:r w:rsidRPr="00171BD6">
              <w:rPr>
                <w:b/>
                <w:sz w:val="20"/>
              </w:rPr>
              <w:t xml:space="preserve"> …………</w:t>
            </w:r>
            <w:r w:rsidRPr="00A7197D">
              <w:rPr>
                <w:b/>
                <w:sz w:val="20"/>
              </w:rPr>
              <w:t xml:space="preserve"> cm</w:t>
            </w: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6C60FE75" w14:textId="7B27D61D" w:rsidR="009810A5" w:rsidRPr="00A7197D" w:rsidRDefault="009810A5" w:rsidP="009810A5">
            <w:pPr>
              <w:rPr>
                <w:b/>
              </w:rPr>
            </w:pPr>
            <w:proofErr w:type="spellStart"/>
            <w:r w:rsidRPr="002E1105">
              <w:rPr>
                <w:b/>
                <w:sz w:val="20"/>
              </w:rPr>
              <w:t>eGFR</w:t>
            </w:r>
            <w:proofErr w:type="spellEnd"/>
            <w:r w:rsidRPr="002E1105">
              <w:rPr>
                <w:b/>
                <w:sz w:val="20"/>
              </w:rPr>
              <w:t xml:space="preserve">: </w:t>
            </w:r>
            <w:r w:rsidRPr="00171BD6">
              <w:rPr>
                <w:b/>
                <w:sz w:val="20"/>
              </w:rPr>
              <w:t xml:space="preserve"> ....</w:t>
            </w:r>
            <w:r w:rsidRPr="002E110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ml/min recent (minder dan 3 maanden</w:t>
            </w:r>
            <w:r w:rsidRPr="0082555A">
              <w:rPr>
                <w:b/>
                <w:sz w:val="20"/>
              </w:rPr>
              <w:t>)</w:t>
            </w:r>
          </w:p>
        </w:tc>
      </w:tr>
      <w:tr w:rsidR="009810A5" w:rsidRPr="00DB3B1B" w14:paraId="0FB92366" w14:textId="77777777" w:rsidTr="003A768A">
        <w:trPr>
          <w:trHeight w:val="92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65" w14:textId="08249DD9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DB3B1B" w14:paraId="0FB9236B" w14:textId="77777777" w:rsidTr="00FF4A57">
        <w:trPr>
          <w:trHeight w:val="19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</w:tcPr>
          <w:p w14:paraId="0FB92368" w14:textId="34138B7E" w:rsidR="009810A5" w:rsidRPr="005503A5" w:rsidRDefault="009810A5" w:rsidP="009810A5">
            <w:pPr>
              <w:rPr>
                <w:b/>
              </w:rPr>
            </w:pPr>
            <w:r>
              <w:rPr>
                <w:b/>
              </w:rPr>
              <w:t>Relevante en noodzakelijke  inlichtingen</w:t>
            </w:r>
          </w:p>
        </w:tc>
        <w:tc>
          <w:tcPr>
            <w:tcW w:w="2780" w:type="dxa"/>
            <w:gridSpan w:val="3"/>
            <w:tcBorders>
              <w:top w:val="single" w:sz="4" w:space="0" w:color="8DCCBF"/>
              <w:left w:val="nil"/>
              <w:bottom w:val="nil"/>
              <w:right w:val="nil"/>
            </w:tcBorders>
          </w:tcPr>
          <w:p w14:paraId="0FB92369" w14:textId="12D65FF5" w:rsidR="009810A5" w:rsidRPr="00DB3B1B" w:rsidRDefault="009810A5" w:rsidP="009810A5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</w:tcPr>
          <w:p w14:paraId="0FB9236A" w14:textId="6A2E71F3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586A10" w14:paraId="6ACF674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46ECAC05" w14:textId="2167D9E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CB65B0A" w14:textId="4D5ADA4F" w:rsidR="009810A5" w:rsidRPr="000F2B8E" w:rsidRDefault="009810A5" w:rsidP="009810A5">
            <w:pPr>
              <w:rPr>
                <w:rFonts w:cs="Courier New"/>
                <w:sz w:val="20"/>
              </w:rPr>
            </w:pPr>
            <w:r>
              <w:rPr>
                <w:sz w:val="20"/>
              </w:rPr>
              <w:t>Gekende allergie</w:t>
            </w:r>
            <w:r w:rsidRPr="000F2B8E">
              <w:rPr>
                <w:sz w:val="20"/>
              </w:rPr>
              <w:t xml:space="preserve"> voor </w:t>
            </w:r>
            <w:proofErr w:type="spellStart"/>
            <w:r w:rsidRPr="000F2B8E">
              <w:rPr>
                <w:sz w:val="20"/>
              </w:rPr>
              <w:t>iodium</w:t>
            </w:r>
            <w:proofErr w:type="spellEnd"/>
            <w:r w:rsidRPr="000F2B8E">
              <w:rPr>
                <w:sz w:val="20"/>
              </w:rPr>
              <w:t xml:space="preserve"> bevattend IV contrast</w:t>
            </w:r>
          </w:p>
        </w:tc>
      </w:tr>
      <w:tr w:rsidR="009810A5" w:rsidRPr="00586A10" w14:paraId="77ADE94A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24E97DA8" w14:textId="29C060E3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38D8FEA6" w14:textId="561EDBF6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sz w:val="20"/>
              </w:rPr>
              <w:t>Zwangerschap</w:t>
            </w:r>
            <w:r>
              <w:rPr>
                <w:rFonts w:cs="Courier New"/>
                <w:sz w:val="20"/>
              </w:rPr>
              <w:t xml:space="preserve"> of borstvoeding</w:t>
            </w:r>
          </w:p>
        </w:tc>
      </w:tr>
      <w:tr w:rsidR="009810A5" w:rsidRPr="00586A10" w14:paraId="089087F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AE6449C" w14:textId="6E55431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1EE3145A" w14:textId="103468B5" w:rsidR="009810A5" w:rsidRPr="00DB3B1B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orale anti diabetica</w:t>
            </w:r>
          </w:p>
        </w:tc>
      </w:tr>
      <w:tr w:rsidR="009810A5" w:rsidRPr="00586A10" w14:paraId="7E571820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CCA296A" w14:textId="070ACBE0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2A3BB59" w14:textId="06282AA4" w:rsidR="009810A5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insuline</w:t>
            </w:r>
          </w:p>
        </w:tc>
      </w:tr>
      <w:tr w:rsidR="009810A5" w:rsidRPr="00586A10" w14:paraId="6EE36496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5A5A823B" w14:textId="32E46EB7" w:rsidR="009810A5" w:rsidRPr="000F2B8E" w:rsidRDefault="009810A5" w:rsidP="009810A5">
            <w:pPr>
              <w:rPr>
                <w:rFonts w:cs="Courier New"/>
                <w:b/>
                <w:sz w:val="24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5D430353" w14:textId="7B1FFBD9" w:rsidR="009810A5" w:rsidRDefault="009810A5" w:rsidP="009810A5">
            <w:pPr>
              <w:rPr>
                <w:sz w:val="20"/>
              </w:rPr>
            </w:pPr>
            <w:r w:rsidRPr="00D14BCA">
              <w:rPr>
                <w:sz w:val="20"/>
              </w:rPr>
              <w:t>recente CT/MRI</w:t>
            </w:r>
            <w:r>
              <w:rPr>
                <w:sz w:val="20"/>
              </w:rPr>
              <w:t xml:space="preserve"> of vroegere PET</w:t>
            </w:r>
            <w:r w:rsidRPr="00D14BCA">
              <w:rPr>
                <w:sz w:val="20"/>
              </w:rPr>
              <w:t xml:space="preserve">: moet ter beschikking zijn op PACS, via PACS-on-web of </w:t>
            </w:r>
            <w:proofErr w:type="spellStart"/>
            <w:r w:rsidRPr="00D14BCA">
              <w:rPr>
                <w:sz w:val="20"/>
              </w:rPr>
              <w:t>CD-Rom</w:t>
            </w:r>
            <w:proofErr w:type="spellEnd"/>
          </w:p>
        </w:tc>
      </w:tr>
      <w:tr w:rsidR="009810A5" w:rsidRPr="003D2314" w14:paraId="0FB92372" w14:textId="77777777" w:rsidTr="00FF4A57">
        <w:trPr>
          <w:trHeight w:val="135"/>
        </w:trPr>
        <w:tc>
          <w:tcPr>
            <w:tcW w:w="5371" w:type="dxa"/>
            <w:gridSpan w:val="7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0" w14:textId="77777777" w:rsidR="009810A5" w:rsidRDefault="009810A5" w:rsidP="009810A5"/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1" w14:textId="77777777" w:rsidR="009810A5" w:rsidRPr="003D2314" w:rsidRDefault="009810A5" w:rsidP="009810A5"/>
        </w:tc>
      </w:tr>
      <w:tr w:rsidR="009810A5" w:rsidRPr="00DB3B1B" w14:paraId="0FB92375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74" w14:textId="7970F748" w:rsidR="009810A5" w:rsidRPr="002162E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2162E3">
              <w:rPr>
                <w:b/>
                <w:szCs w:val="18"/>
              </w:rPr>
              <w:t>Type PET/CT scan</w:t>
            </w:r>
          </w:p>
        </w:tc>
      </w:tr>
      <w:tr w:rsidR="009810A5" w:rsidRPr="00586A10" w14:paraId="0FB92378" w14:textId="77777777" w:rsidTr="00FF4A57">
        <w:trPr>
          <w:trHeight w:val="15"/>
        </w:trPr>
        <w:tc>
          <w:tcPr>
            <w:tcW w:w="5034" w:type="dxa"/>
            <w:gridSpan w:val="6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76" w14:textId="3A877BE8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7" w14:textId="2972F757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0FB9237B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ADE5085" w14:textId="2B8F6491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7D3E83">
              <w:rPr>
                <w:rFonts w:cs="Courier New"/>
                <w:b/>
              </w:rPr>
              <w:t>Oncologie</w:t>
            </w:r>
            <w:r>
              <w:rPr>
                <w:rFonts w:cs="Courier New"/>
                <w:b/>
              </w:rPr>
              <w:t xml:space="preserve"> met FDG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5795" w14:textId="40FEF8D1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2379" w14:textId="394C58FF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A" w14:textId="7E670B7A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Neurologie met FDG</w:t>
            </w:r>
          </w:p>
        </w:tc>
      </w:tr>
      <w:tr w:rsidR="009810A5" w:rsidRPr="00FD55D6" w14:paraId="44C21DB0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11933DB" w14:textId="327CDF7D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FD0D" w14:textId="726B5928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A0C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F645" w14:textId="53D4A756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A36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5EE5F13" w14:textId="6E2E6577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Neurodegeneratief (2)</w:t>
            </w:r>
          </w:p>
        </w:tc>
      </w:tr>
      <w:tr w:rsidR="009810A5" w:rsidRPr="00DB3B1B" w14:paraId="6DB59494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EC2CF26" w14:textId="679CAF9D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F1A" w14:textId="38D56319" w:rsidR="009810A5" w:rsidRPr="005F30C7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tem voeten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6810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E976" w14:textId="7B968776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0E76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1915A05B" w14:textId="3B649309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12DE8C27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4FE22397" w14:textId="2A49C7F7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2A34" w14:textId="0053CF71" w:rsidR="009810A5" w:rsidRPr="005F30C7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D846" w14:textId="419B5D3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9E90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EFCD" w14:textId="78CBE84A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7235E1F" w14:textId="010A076F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810A5" w:rsidRPr="00DB3B1B" w14:paraId="3FC6EE9D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96F686B" w14:textId="01B99830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Oncologie met PSMA</w:t>
            </w:r>
          </w:p>
          <w:p w14:paraId="22081C0D" w14:textId="7D2F7672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 Prostaat (1)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D81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D5FC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F88DC96" w14:textId="77777777" w:rsidR="00C74442" w:rsidRDefault="00C74442" w:rsidP="00C7444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Cardiologie met FDG</w:t>
            </w:r>
          </w:p>
          <w:p w14:paraId="308324FC" w14:textId="77777777" w:rsidR="00C74442" w:rsidRDefault="00C74442" w:rsidP="00C74442">
            <w:pPr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  <w:t xml:space="preserve">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</w:rPr>
              <w:t>Viabiliteit</w:t>
            </w:r>
            <w:proofErr w:type="spellEnd"/>
            <w:r>
              <w:rPr>
                <w:rFonts w:cs="Courier New"/>
                <w:sz w:val="20"/>
              </w:rPr>
              <w:t xml:space="preserve"> (2)</w:t>
            </w:r>
          </w:p>
          <w:p w14:paraId="7FD8EB47" w14:textId="322E9DC1" w:rsidR="009810A5" w:rsidRPr="007D3E83" w:rsidRDefault="00C74442" w:rsidP="00C74442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sz w:val="20"/>
              </w:rPr>
              <w:tab/>
              <w:t xml:space="preserve"> 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                          </w:t>
            </w:r>
          </w:p>
        </w:tc>
      </w:tr>
      <w:tr w:rsidR="009810A5" w:rsidRPr="00DB3B1B" w14:paraId="7AD0CD3A" w14:textId="5849A56D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61883A9C" w14:textId="77777777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 w:rsidRPr="007D3E83">
              <w:rPr>
                <w:b/>
                <w:szCs w:val="18"/>
              </w:rPr>
              <w:t>Infectie/inflammatie</w:t>
            </w:r>
            <w:r>
              <w:rPr>
                <w:b/>
                <w:szCs w:val="18"/>
              </w:rPr>
              <w:t xml:space="preserve"> met FDG</w:t>
            </w:r>
          </w:p>
          <w:p w14:paraId="12FC5D4B" w14:textId="71B3BD64" w:rsidR="009810A5" w:rsidRDefault="009810A5" w:rsidP="009810A5">
            <w:pPr>
              <w:spacing w:line="240" w:lineRule="exact"/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  <w:p w14:paraId="5D869C0A" w14:textId="17759BCB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266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52B5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</w:tcPr>
          <w:p w14:paraId="1C5C2562" w14:textId="69CB7575" w:rsidR="009810A5" w:rsidRPr="00DB3B1B" w:rsidRDefault="009810A5" w:rsidP="009810A5">
            <w:r>
              <w:rPr>
                <w:rFonts w:cs="Courier New"/>
                <w:sz w:val="20"/>
              </w:rPr>
              <w:t xml:space="preserve"> </w:t>
            </w:r>
          </w:p>
        </w:tc>
      </w:tr>
      <w:tr w:rsidR="009810A5" w:rsidRPr="0045628B" w14:paraId="0FB923B1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EB1B0DC" w14:textId="046801BD" w:rsidR="009810A5" w:rsidRPr="00FA36F7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 4</w:t>
            </w:r>
            <w:r w:rsidRPr="00D92C81">
              <w:rPr>
                <w:b/>
                <w:sz w:val="20"/>
                <w:szCs w:val="18"/>
              </w:rPr>
              <w:t xml:space="preserve"> u nuchter, enkel water drinken mag</w:t>
            </w:r>
          </w:p>
          <w:p w14:paraId="4F942220" w14:textId="78BCB5ED" w:rsidR="009810A5" w:rsidRPr="00D92C81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</w:t>
            </w:r>
            <w:r w:rsidRPr="00D92C81">
              <w:rPr>
                <w:b/>
                <w:sz w:val="20"/>
                <w:szCs w:val="18"/>
              </w:rPr>
              <w:t xml:space="preserve"> 6 u nuchter, enkel water drinken mag</w:t>
            </w:r>
          </w:p>
          <w:p w14:paraId="0FB923B0" w14:textId="5660C0A2" w:rsidR="009810A5" w:rsidRPr="00A7197D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D92C81">
              <w:rPr>
                <w:b/>
                <w:sz w:val="20"/>
                <w:szCs w:val="18"/>
              </w:rPr>
              <w:t>dag -1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koolhydraatarm, vetrijk dieet en dag 0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nuchter</w:t>
            </w:r>
          </w:p>
        </w:tc>
      </w:tr>
      <w:tr w:rsidR="009810A5" w:rsidRPr="00FD55D6" w14:paraId="020BA40F" w14:textId="77777777" w:rsidTr="00FF4A57">
        <w:trPr>
          <w:trHeight w:val="46"/>
        </w:trPr>
        <w:tc>
          <w:tcPr>
            <w:tcW w:w="10689" w:type="dxa"/>
            <w:gridSpan w:val="13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  <w:shd w:val="clear" w:color="auto" w:fill="auto"/>
          </w:tcPr>
          <w:p w14:paraId="361C984D" w14:textId="77777777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5E6C6F" w14:paraId="0FB923B4" w14:textId="77777777" w:rsidTr="00FF4A57">
        <w:trPr>
          <w:trHeight w:val="15"/>
        </w:trPr>
        <w:tc>
          <w:tcPr>
            <w:tcW w:w="5371" w:type="dxa"/>
            <w:gridSpan w:val="7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B2" w14:textId="178C29F9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EF3D20">
              <w:rPr>
                <w:b/>
                <w:szCs w:val="18"/>
              </w:rPr>
              <w:t>Praktische inlichtingen</w:t>
            </w:r>
          </w:p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B3" w14:textId="6CEFC5B4" w:rsidR="009810A5" w:rsidRPr="005E6C6F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810A5" w:rsidRPr="00FD55D6" w14:paraId="57D6629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4060ACEA" w14:textId="1170C559" w:rsidR="009810A5" w:rsidRPr="002162E3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PET centrum bevindt zich in de gebouwen van het OLV ziekenhuis in Aalst,</w:t>
            </w:r>
            <w:r w:rsidRPr="00332D9F">
              <w:rPr>
                <w:sz w:val="18"/>
                <w:szCs w:val="18"/>
              </w:rPr>
              <w:t xml:space="preserve"> blok W, verdiep</w:t>
            </w:r>
            <w:r>
              <w:rPr>
                <w:sz w:val="18"/>
                <w:szCs w:val="18"/>
              </w:rPr>
              <w:t>ing</w:t>
            </w:r>
            <w:r w:rsidRPr="00332D9F">
              <w:rPr>
                <w:sz w:val="18"/>
                <w:szCs w:val="18"/>
              </w:rPr>
              <w:t xml:space="preserve"> 0</w:t>
            </w:r>
          </w:p>
        </w:tc>
      </w:tr>
      <w:tr w:rsidR="009810A5" w:rsidRPr="00FD55D6" w14:paraId="0FB923BA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B9" w14:textId="6A9A512A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k</w:t>
            </w:r>
            <w:r w:rsidRPr="002162E3">
              <w:rPr>
                <w:rFonts w:cs="Courier New"/>
                <w:sz w:val="20"/>
                <w:szCs w:val="18"/>
              </w:rPr>
              <w:t>om 30 min voor het onderzoek naar het ziekenhuis</w:t>
            </w:r>
            <w:r>
              <w:rPr>
                <w:rFonts w:cs="Courier New"/>
                <w:sz w:val="20"/>
                <w:szCs w:val="18"/>
              </w:rPr>
              <w:t>, i</w:t>
            </w:r>
            <w:r w:rsidRPr="00332D9F">
              <w:rPr>
                <w:rFonts w:cs="Courier New"/>
                <w:sz w:val="20"/>
                <w:szCs w:val="18"/>
              </w:rPr>
              <w:t xml:space="preserve">nschrijven in </w:t>
            </w:r>
            <w:r>
              <w:rPr>
                <w:rFonts w:cs="Courier New"/>
                <w:sz w:val="20"/>
                <w:szCs w:val="18"/>
              </w:rPr>
              <w:t xml:space="preserve">centrale inkomhal, </w:t>
            </w:r>
            <w:r w:rsidRPr="00332D9F">
              <w:rPr>
                <w:rFonts w:cs="Courier New"/>
                <w:sz w:val="20"/>
                <w:szCs w:val="18"/>
              </w:rPr>
              <w:t>blok Y, verdiep -2</w:t>
            </w:r>
          </w:p>
        </w:tc>
      </w:tr>
      <w:tr w:rsidR="009810A5" w:rsidRPr="00FD55D6" w14:paraId="5D6EACF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1482150F" w14:textId="77A954C6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voorzie minimum 2 uur bij goed geregelde bloedsuiker</w:t>
            </w:r>
          </w:p>
        </w:tc>
      </w:tr>
      <w:tr w:rsidR="009810A5" w:rsidRPr="00FD55D6" w14:paraId="255BF58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3058214" w14:textId="00CCB105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p</w:t>
            </w:r>
            <w:r w:rsidRPr="00332D9F">
              <w:rPr>
                <w:rFonts w:cs="Courier New"/>
                <w:sz w:val="20"/>
                <w:szCs w:val="18"/>
              </w:rPr>
              <w:t xml:space="preserve">arkeren kan </w:t>
            </w:r>
            <w:r>
              <w:rPr>
                <w:rFonts w:cs="Courier New"/>
                <w:sz w:val="20"/>
                <w:szCs w:val="18"/>
              </w:rPr>
              <w:t>in de ondergrondse parking</w:t>
            </w:r>
          </w:p>
        </w:tc>
      </w:tr>
      <w:tr w:rsidR="009810A5" w:rsidRPr="00FD55D6" w14:paraId="039535EF" w14:textId="77777777" w:rsidTr="004A0347">
        <w:trPr>
          <w:trHeight w:val="1134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single" w:sz="4" w:space="0" w:color="8DCCBF"/>
              <w:right w:val="single" w:sz="4" w:space="0" w:color="8DCCBF"/>
            </w:tcBorders>
            <w:shd w:val="clear" w:color="auto" w:fill="auto"/>
          </w:tcPr>
          <w:p w14:paraId="1522949A" w14:textId="77777777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 xml:space="preserve">meer info op </w:t>
            </w:r>
            <w:hyperlink r:id="rId13" w:history="1">
              <w:r w:rsidRPr="00CE42A1">
                <w:rPr>
                  <w:rStyle w:val="Hyperlink"/>
                  <w:rFonts w:cs="Courier New"/>
                  <w:sz w:val="20"/>
                  <w:szCs w:val="18"/>
                </w:rPr>
                <w:t>www.olvz.be</w:t>
              </w:r>
            </w:hyperlink>
            <w:r>
              <w:rPr>
                <w:rFonts w:cs="Courier New"/>
                <w:sz w:val="20"/>
                <w:szCs w:val="18"/>
              </w:rPr>
              <w:t xml:space="preserve"> en klik door naar PET centrum Zuidoost-Vlaanderen</w:t>
            </w:r>
          </w:p>
          <w:p w14:paraId="6830EBD3" w14:textId="3E6035CC" w:rsid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</w:p>
          <w:p w14:paraId="0BFCA336" w14:textId="23FCB4F0" w:rsidR="004A0347" w:rsidRP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U ONTVANGT DE DAG VOOR HET ONDERZOEK EEN TELEFOON OM HET UUR VAN DE PETSCAN TE BEVESTIGEN.</w:t>
            </w:r>
          </w:p>
          <w:p w14:paraId="7C28A8F4" w14:textId="1D92C00B" w:rsid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 xml:space="preserve">INDIEN U </w:t>
            </w:r>
            <w:r w:rsidR="003516BE">
              <w:rPr>
                <w:rFonts w:cs="Courier New"/>
                <w:b/>
                <w:sz w:val="20"/>
                <w:szCs w:val="18"/>
              </w:rPr>
              <w:t>NA 15</w:t>
            </w:r>
            <w:r>
              <w:rPr>
                <w:rFonts w:cs="Courier New"/>
                <w:b/>
                <w:sz w:val="20"/>
                <w:szCs w:val="18"/>
              </w:rPr>
              <w:t>u</w:t>
            </w:r>
            <w:r w:rsidRPr="004A0347">
              <w:rPr>
                <w:rFonts w:cs="Courier New"/>
                <w:b/>
                <w:sz w:val="20"/>
                <w:szCs w:val="18"/>
              </w:rPr>
              <w:t>00 GÉÉN TELEFOON HEBT ONTVANGEN, GELIEVE</w:t>
            </w:r>
            <w:r>
              <w:rPr>
                <w:rFonts w:cs="Courier New"/>
                <w:b/>
                <w:sz w:val="20"/>
                <w:szCs w:val="18"/>
              </w:rPr>
              <w:t xml:space="preserve"> DAN ZELF CONTACT OP TE NEMEN VIA HET </w:t>
            </w:r>
            <w:r w:rsidRPr="004A0347">
              <w:rPr>
                <w:rFonts w:cs="Courier New"/>
                <w:b/>
                <w:sz w:val="20"/>
                <w:szCs w:val="18"/>
              </w:rPr>
              <w:t xml:space="preserve">NUMMER </w:t>
            </w:r>
          </w:p>
          <w:p w14:paraId="3D8A741C" w14:textId="6CC1FA5E" w:rsidR="004A0347" w:rsidRP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053 / 72 79 79</w:t>
            </w:r>
            <w:r>
              <w:rPr>
                <w:rFonts w:cs="Courier New"/>
                <w:b/>
                <w:sz w:val="20"/>
                <w:szCs w:val="18"/>
              </w:rPr>
              <w:t>.</w:t>
            </w:r>
          </w:p>
        </w:tc>
      </w:tr>
    </w:tbl>
    <w:p w14:paraId="0FB923D6" w14:textId="420CCE3E" w:rsidR="00EE7C20" w:rsidRPr="008C235D" w:rsidRDefault="006D6F74" w:rsidP="006D6F74">
      <w:pPr>
        <w:tabs>
          <w:tab w:val="left" w:pos="8940"/>
        </w:tabs>
      </w:pPr>
      <w:r>
        <w:tab/>
      </w:r>
      <w:bookmarkStart w:id="0" w:name="_GoBack"/>
      <w:bookmarkEnd w:id="0"/>
    </w:p>
    <w:sectPr w:rsidR="00EE7C20" w:rsidRPr="008C235D" w:rsidSect="003A768A">
      <w:headerReference w:type="default" r:id="rId14"/>
      <w:footerReference w:type="defaul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A05C" w14:textId="77777777" w:rsidR="003C74A6" w:rsidRDefault="003C74A6" w:rsidP="008F07CE">
      <w:pPr>
        <w:spacing w:after="0" w:line="240" w:lineRule="auto"/>
      </w:pPr>
      <w:r>
        <w:separator/>
      </w:r>
    </w:p>
  </w:endnote>
  <w:endnote w:type="continuationSeparator" w:id="0">
    <w:p w14:paraId="21CC0D15" w14:textId="77777777" w:rsidR="003C74A6" w:rsidRDefault="003C74A6" w:rsidP="008F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DCC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7B1F05" w14:paraId="6DAD6D84" w14:textId="77777777" w:rsidTr="009418AF">
      <w:tc>
        <w:tcPr>
          <w:tcW w:w="4500" w:type="pct"/>
        </w:tcPr>
        <w:p w14:paraId="7BA3B5B6" w14:textId="2BC5AB72" w:rsidR="0082555A" w:rsidRPr="003D38DB" w:rsidRDefault="003C74A6" w:rsidP="006D6F74">
          <w:pPr>
            <w:pStyle w:val="Voettekst"/>
            <w:jc w:val="right"/>
            <w:rPr>
              <w:sz w:val="18"/>
            </w:rPr>
          </w:pPr>
          <w:sdt>
            <w:sdtPr>
              <w:rPr>
                <w:sz w:val="18"/>
              </w:rPr>
              <w:alias w:val="Bedrijf"/>
              <w:id w:val="75971759"/>
              <w:placeholder>
                <w:docPart w:val="9E6E348FCA9542F1998B568E2CD807C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B1F05" w:rsidRPr="007B1F05">
                <w:rPr>
                  <w:sz w:val="18"/>
                </w:rPr>
                <w:t>PET centrum Zuid Oost-Vlaanderen</w:t>
              </w:r>
            </w:sdtContent>
          </w:sdt>
          <w:r w:rsidR="007B1F05">
            <w:rPr>
              <w:lang w:val="nl-NL"/>
            </w:rPr>
            <w:t xml:space="preserve"> | </w:t>
          </w:r>
          <w:r w:rsidR="00B57118">
            <w:rPr>
              <w:sz w:val="18"/>
            </w:rPr>
            <w:fldChar w:fldCharType="begin"/>
          </w:r>
          <w:r w:rsidR="00B57118">
            <w:rPr>
              <w:sz w:val="18"/>
            </w:rPr>
            <w:instrText xml:space="preserve"> TITLE </w:instrText>
          </w:r>
          <w:r w:rsidR="00B57118">
            <w:rPr>
              <w:sz w:val="18"/>
            </w:rPr>
            <w:fldChar w:fldCharType="separate"/>
          </w:r>
          <w:r w:rsidR="006D6F74">
            <w:rPr>
              <w:sz w:val="18"/>
            </w:rPr>
            <w:t>PET aanvraag versie 10</w:t>
          </w:r>
          <w:r w:rsidR="00B57118">
            <w:rPr>
              <w:sz w:val="18"/>
            </w:rPr>
            <w:fldChar w:fldCharType="end"/>
          </w:r>
          <w:r w:rsidR="006D6F74" w:rsidRPr="003D38DB">
            <w:rPr>
              <w:sz w:val="18"/>
            </w:rPr>
            <w:t xml:space="preserve"> </w:t>
          </w:r>
        </w:p>
      </w:tc>
      <w:tc>
        <w:tcPr>
          <w:tcW w:w="500" w:type="pct"/>
          <w:shd w:val="clear" w:color="auto" w:fill="8DCCBF"/>
        </w:tcPr>
        <w:p w14:paraId="527F0346" w14:textId="6EC1C38E" w:rsidR="007B1F05" w:rsidRDefault="007B1F05">
          <w:pPr>
            <w:pStyle w:val="Koptekst"/>
            <w:rPr>
              <w:color w:val="FFFFFF" w:themeColor="background1"/>
            </w:rPr>
          </w:pPr>
          <w:r w:rsidRPr="007B1F05">
            <w:rPr>
              <w:sz w:val="16"/>
            </w:rPr>
            <w:fldChar w:fldCharType="begin"/>
          </w:r>
          <w:r w:rsidRPr="007B1F05">
            <w:rPr>
              <w:sz w:val="16"/>
            </w:rPr>
            <w:instrText>PAGE   \* MERGEFORMAT</w:instrText>
          </w:r>
          <w:r w:rsidRPr="007B1F05">
            <w:rPr>
              <w:sz w:val="16"/>
            </w:rPr>
            <w:fldChar w:fldCharType="separate"/>
          </w:r>
          <w:r w:rsidR="006D6F74" w:rsidRPr="006D6F74">
            <w:rPr>
              <w:noProof/>
              <w:color w:val="FFFFFF" w:themeColor="background1"/>
              <w:sz w:val="16"/>
              <w:lang w:val="nl-NL"/>
            </w:rPr>
            <w:t>1</w:t>
          </w:r>
          <w:r w:rsidRPr="007B1F05">
            <w:rPr>
              <w:color w:val="FFFFFF" w:themeColor="background1"/>
              <w:sz w:val="16"/>
            </w:rPr>
            <w:fldChar w:fldCharType="end"/>
          </w:r>
        </w:p>
      </w:tc>
    </w:tr>
  </w:tbl>
  <w:p w14:paraId="7792DF9C" w14:textId="77777777" w:rsidR="007B1F05" w:rsidRDefault="007B1F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CBCC" w14:textId="77777777" w:rsidR="003C74A6" w:rsidRDefault="003C74A6" w:rsidP="008F07CE">
      <w:pPr>
        <w:spacing w:after="0" w:line="240" w:lineRule="auto"/>
      </w:pPr>
      <w:r>
        <w:separator/>
      </w:r>
    </w:p>
  </w:footnote>
  <w:footnote w:type="continuationSeparator" w:id="0">
    <w:p w14:paraId="01628429" w14:textId="77777777" w:rsidR="003C74A6" w:rsidRDefault="003C74A6" w:rsidP="008F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51CB" w14:textId="56B1C1A5" w:rsidR="00CF0EF8" w:rsidRPr="006D6F74" w:rsidRDefault="006D6F74" w:rsidP="006D6F74">
    <w:pPr>
      <w:pStyle w:val="Voettekst"/>
      <w:jc w:val="center"/>
      <w:rPr>
        <w:sz w:val="24"/>
        <w:szCs w:val="24"/>
      </w:rPr>
    </w:pPr>
    <w:r w:rsidRPr="006D6F74">
      <w:rPr>
        <w:sz w:val="24"/>
        <w:szCs w:val="24"/>
      </w:rPr>
      <w:t>De</w:t>
    </w:r>
    <w:r w:rsidRPr="006D6F74">
      <w:rPr>
        <w:sz w:val="24"/>
        <w:szCs w:val="24"/>
      </w:rPr>
      <w:t>ze</w:t>
    </w:r>
    <w:r w:rsidRPr="006D6F74">
      <w:rPr>
        <w:sz w:val="24"/>
        <w:szCs w:val="24"/>
      </w:rPr>
      <w:t xml:space="preserve"> aanvraag kan ook elektr</w:t>
    </w:r>
    <w:r>
      <w:rPr>
        <w:sz w:val="24"/>
        <w:szCs w:val="24"/>
      </w:rPr>
      <w:t xml:space="preserve">onisch in ACTA - KWS </w:t>
    </w:r>
    <w:r w:rsidRPr="006D6F74">
      <w:rPr>
        <w:sz w:val="24"/>
        <w:szCs w:val="24"/>
      </w:rPr>
      <w:t>worden</w:t>
    </w:r>
    <w:r>
      <w:rPr>
        <w:sz w:val="24"/>
        <w:szCs w:val="24"/>
      </w:rPr>
      <w:t xml:space="preserve"> aangemaakt</w:t>
    </w:r>
    <w:r w:rsidRPr="006D6F74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FD6"/>
    <w:multiLevelType w:val="hybridMultilevel"/>
    <w:tmpl w:val="AA6A47E4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06F58"/>
    <w:multiLevelType w:val="hybridMultilevel"/>
    <w:tmpl w:val="839C83E8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63F2F"/>
    <w:multiLevelType w:val="hybridMultilevel"/>
    <w:tmpl w:val="8A044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D9"/>
    <w:multiLevelType w:val="hybridMultilevel"/>
    <w:tmpl w:val="4F62B286"/>
    <w:lvl w:ilvl="0" w:tplc="8E362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C52"/>
    <w:multiLevelType w:val="hybridMultilevel"/>
    <w:tmpl w:val="D2B85C94"/>
    <w:lvl w:ilvl="0" w:tplc="2A34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E5C"/>
    <w:multiLevelType w:val="hybridMultilevel"/>
    <w:tmpl w:val="68D07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80C"/>
    <w:multiLevelType w:val="hybridMultilevel"/>
    <w:tmpl w:val="866E9D92"/>
    <w:lvl w:ilvl="0" w:tplc="E5208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1378"/>
    <w:multiLevelType w:val="hybridMultilevel"/>
    <w:tmpl w:val="2EC0E8BA"/>
    <w:lvl w:ilvl="0" w:tplc="9BF0D7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BE0EA7-F7CA-4DFC-99D7-2898B7CBFDDE}"/>
    <w:docVar w:name="dgnword-eventsink" w:val="115136880"/>
  </w:docVars>
  <w:rsids>
    <w:rsidRoot w:val="001E36FC"/>
    <w:rsid w:val="0001198A"/>
    <w:rsid w:val="00026C8E"/>
    <w:rsid w:val="00064DC7"/>
    <w:rsid w:val="000A110B"/>
    <w:rsid w:val="000F2B8E"/>
    <w:rsid w:val="001060E5"/>
    <w:rsid w:val="00107950"/>
    <w:rsid w:val="00162B77"/>
    <w:rsid w:val="00171BD6"/>
    <w:rsid w:val="00194163"/>
    <w:rsid w:val="001A5246"/>
    <w:rsid w:val="001C21AE"/>
    <w:rsid w:val="001E36FC"/>
    <w:rsid w:val="001F370F"/>
    <w:rsid w:val="002162E3"/>
    <w:rsid w:val="00221974"/>
    <w:rsid w:val="0024004D"/>
    <w:rsid w:val="002E1105"/>
    <w:rsid w:val="002E4CCB"/>
    <w:rsid w:val="00322F52"/>
    <w:rsid w:val="00332D9F"/>
    <w:rsid w:val="00346505"/>
    <w:rsid w:val="003516BE"/>
    <w:rsid w:val="00383B87"/>
    <w:rsid w:val="003A768A"/>
    <w:rsid w:val="003C74A6"/>
    <w:rsid w:val="003D2314"/>
    <w:rsid w:val="003D38DB"/>
    <w:rsid w:val="003E042F"/>
    <w:rsid w:val="003E0770"/>
    <w:rsid w:val="00420D37"/>
    <w:rsid w:val="00427EFE"/>
    <w:rsid w:val="00451E68"/>
    <w:rsid w:val="0045628B"/>
    <w:rsid w:val="004A0347"/>
    <w:rsid w:val="004F19F3"/>
    <w:rsid w:val="005503A5"/>
    <w:rsid w:val="005512FF"/>
    <w:rsid w:val="005554F2"/>
    <w:rsid w:val="00586A10"/>
    <w:rsid w:val="005D75B3"/>
    <w:rsid w:val="005E6C6F"/>
    <w:rsid w:val="00616583"/>
    <w:rsid w:val="00691592"/>
    <w:rsid w:val="006A600D"/>
    <w:rsid w:val="006D2065"/>
    <w:rsid w:val="006D6F74"/>
    <w:rsid w:val="006E1C70"/>
    <w:rsid w:val="00714664"/>
    <w:rsid w:val="00765655"/>
    <w:rsid w:val="007723E9"/>
    <w:rsid w:val="00776C02"/>
    <w:rsid w:val="007B1F05"/>
    <w:rsid w:val="007D3E83"/>
    <w:rsid w:val="008176B7"/>
    <w:rsid w:val="0082555A"/>
    <w:rsid w:val="0085285B"/>
    <w:rsid w:val="00862859"/>
    <w:rsid w:val="00863550"/>
    <w:rsid w:val="008654AB"/>
    <w:rsid w:val="008A407D"/>
    <w:rsid w:val="008A465E"/>
    <w:rsid w:val="008A7175"/>
    <w:rsid w:val="008B230A"/>
    <w:rsid w:val="008C235D"/>
    <w:rsid w:val="008D2A62"/>
    <w:rsid w:val="008E07D1"/>
    <w:rsid w:val="008F07CE"/>
    <w:rsid w:val="008F2B4C"/>
    <w:rsid w:val="00906487"/>
    <w:rsid w:val="00932DD8"/>
    <w:rsid w:val="009418AF"/>
    <w:rsid w:val="00957761"/>
    <w:rsid w:val="009810A5"/>
    <w:rsid w:val="009A63B5"/>
    <w:rsid w:val="009C1490"/>
    <w:rsid w:val="009C7C34"/>
    <w:rsid w:val="00A021A2"/>
    <w:rsid w:val="00A17F77"/>
    <w:rsid w:val="00A3545D"/>
    <w:rsid w:val="00A470A7"/>
    <w:rsid w:val="00A7197D"/>
    <w:rsid w:val="00A73DFD"/>
    <w:rsid w:val="00A76AB7"/>
    <w:rsid w:val="00AD1D24"/>
    <w:rsid w:val="00AE5031"/>
    <w:rsid w:val="00B01EDB"/>
    <w:rsid w:val="00B15683"/>
    <w:rsid w:val="00B1650B"/>
    <w:rsid w:val="00B41E46"/>
    <w:rsid w:val="00B57118"/>
    <w:rsid w:val="00B63FD1"/>
    <w:rsid w:val="00BB7279"/>
    <w:rsid w:val="00BE0487"/>
    <w:rsid w:val="00C227DC"/>
    <w:rsid w:val="00C5687E"/>
    <w:rsid w:val="00C74442"/>
    <w:rsid w:val="00CB5583"/>
    <w:rsid w:val="00CD19BC"/>
    <w:rsid w:val="00CE716A"/>
    <w:rsid w:val="00CE7DA0"/>
    <w:rsid w:val="00CF0EF8"/>
    <w:rsid w:val="00D0296A"/>
    <w:rsid w:val="00D14BCA"/>
    <w:rsid w:val="00D45FD5"/>
    <w:rsid w:val="00D92C81"/>
    <w:rsid w:val="00DA295D"/>
    <w:rsid w:val="00DB3B1B"/>
    <w:rsid w:val="00DE739E"/>
    <w:rsid w:val="00E11E9A"/>
    <w:rsid w:val="00E14583"/>
    <w:rsid w:val="00E21CF9"/>
    <w:rsid w:val="00E64FB5"/>
    <w:rsid w:val="00E6668B"/>
    <w:rsid w:val="00EC4B32"/>
    <w:rsid w:val="00EE7C20"/>
    <w:rsid w:val="00EF1CB8"/>
    <w:rsid w:val="00EF3D20"/>
    <w:rsid w:val="00F1303F"/>
    <w:rsid w:val="00F417B2"/>
    <w:rsid w:val="00F43A2A"/>
    <w:rsid w:val="00F4439D"/>
    <w:rsid w:val="00F47F52"/>
    <w:rsid w:val="00F64A87"/>
    <w:rsid w:val="00F87028"/>
    <w:rsid w:val="00FA36F7"/>
    <w:rsid w:val="00FD55D6"/>
    <w:rsid w:val="00FE4E8D"/>
    <w:rsid w:val="00FF4889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2340"/>
  <w15:docId w15:val="{7ECBFB68-D131-4B6E-89FC-2399D32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E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2A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7CE"/>
  </w:style>
  <w:style w:type="paragraph" w:styleId="Voettekst">
    <w:name w:val="footer"/>
    <w:basedOn w:val="Standaard"/>
    <w:link w:val="Voet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CE"/>
  </w:style>
  <w:style w:type="character" w:styleId="Hyperlink">
    <w:name w:val="Hyperlink"/>
    <w:basedOn w:val="Standaardalinea-lettertype"/>
    <w:uiPriority w:val="99"/>
    <w:unhideWhenUsed/>
    <w:rsid w:val="007B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lvz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E348FCA9542F1998B568E2CD80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0972B-875E-45E2-A315-D50A5D07A82C}"/>
      </w:docPartPr>
      <w:docPartBody>
        <w:p w:rsidR="00EC1A70" w:rsidRDefault="000704CD" w:rsidP="000704CD">
          <w:pPr>
            <w:pStyle w:val="9E6E348FCA9542F1998B568E2CD807CF"/>
          </w:pPr>
          <w:r>
            <w:rPr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CD"/>
    <w:rsid w:val="000704CD"/>
    <w:rsid w:val="001E2D1C"/>
    <w:rsid w:val="00363BF6"/>
    <w:rsid w:val="00631AB1"/>
    <w:rsid w:val="00654542"/>
    <w:rsid w:val="006B629D"/>
    <w:rsid w:val="007F6F91"/>
    <w:rsid w:val="00880F37"/>
    <w:rsid w:val="00A5721E"/>
    <w:rsid w:val="00DE5308"/>
    <w:rsid w:val="00E057C5"/>
    <w:rsid w:val="00EC1A70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7CE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6E348FCA9542F1998B568E2CD807CF">
    <w:name w:val="9E6E348FCA9542F1998B568E2CD807CF"/>
    <w:rsid w:val="000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C24565AD5042A564C066F2EF1A1F" ma:contentTypeVersion="0" ma:contentTypeDescription="Een nieuw document maken." ma:contentTypeScope="" ma:versionID="8fef434bfc7d7a6bd40163ffbda7839d">
  <xsd:schema xmlns:xsd="http://www.w3.org/2001/XMLSchema" xmlns:xs="http://www.w3.org/2001/XMLSchema" xmlns:p="http://schemas.microsoft.com/office/2006/metadata/properties" xmlns:ns2="0817224f-081e-46a1-8bbf-a755442e2596" targetNamespace="http://schemas.microsoft.com/office/2006/metadata/properties" ma:root="true" ma:fieldsID="acad86065431af6cc63d51951aa83c1d" ns2:_="">
    <xsd:import namespace="0817224f-081e-46a1-8bbf-a755442e2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7224f-081e-46a1-8bbf-a755442e2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17224f-081e-46a1-8bbf-a755442e2596">OLVZ-9b51f1ea-354</_dlc_DocId>
    <_dlc_DocIdUrl xmlns="0817224f-081e-46a1-8bbf-a755442e2596">
      <Url>http://olvconnect/diensten/Nucleaire-Geneeskunde-Aalst/_layouts/DocIdRedir.aspx?ID=OLVZ-9b51f1ea-354</Url>
      <Description>OLVZ-9b51f1ea-354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50B3-A99D-4AE5-94A1-62A366F7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7224f-081e-46a1-8bbf-a755442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8FDEA-872B-4ABA-BBA2-1D3A5D70ED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9C4ABA-1E64-455B-AF10-F0EA242AF957}">
  <ds:schemaRefs>
    <ds:schemaRef ds:uri="http://schemas.microsoft.com/office/2006/metadata/properties"/>
    <ds:schemaRef ds:uri="http://schemas.microsoft.com/office/infopath/2007/PartnerControls"/>
    <ds:schemaRef ds:uri="0817224f-081e-46a1-8bbf-a755442e2596"/>
  </ds:schemaRefs>
</ds:datastoreItem>
</file>

<file path=customXml/itemProps4.xml><?xml version="1.0" encoding="utf-8"?>
<ds:datastoreItem xmlns:ds="http://schemas.openxmlformats.org/officeDocument/2006/customXml" ds:itemID="{02FA71BE-6306-489F-A7C9-A769DD15CD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4C4EC7-A979-4F72-80A8-BF4F0F7A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 aanvraag versie 1.0</vt:lpstr>
    </vt:vector>
  </TitlesOfParts>
  <Company>PET centrum Zuid Oost-Vlaanderen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aanvraag versie 1.0</dc:title>
  <dc:creator>Pieter De Bondt</dc:creator>
  <cp:lastModifiedBy>BART DE VITS</cp:lastModifiedBy>
  <cp:revision>2</cp:revision>
  <cp:lastPrinted>2018-03-29T15:53:00Z</cp:lastPrinted>
  <dcterms:created xsi:type="dcterms:W3CDTF">2022-09-30T10:02:00Z</dcterms:created>
  <dcterms:modified xsi:type="dcterms:W3CDTF">2022-09-30T10:02:00Z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0x010100E491C24565AD5042A564C066F2EF1A1F</vt:lpwstr>
  </property>
  <property fmtid="{D5CDD505-2E9C-101B-9397-08002B2CF9AE}" pid="3" name="_dlc_DocIdItemGuid">
    <vt:lpwstr>825860bb-b506-4391-8e91-9dc34f377764</vt:lpwstr>
  </property>
</Properties>
</file>